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4479A1">
      <w:pPr>
        <w:pStyle w:val="2"/>
        <w:spacing w:before="47" w:line="219" w:lineRule="auto"/>
        <w:jc w:val="center"/>
        <w:outlineLvl w:val="0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传媒学院毕业论文</w:t>
      </w:r>
      <w:r>
        <w:rPr>
          <w:rFonts w:hint="eastAsia"/>
          <w:b/>
          <w:bCs/>
          <w:spacing w:val="-3"/>
          <w:sz w:val="24"/>
          <w:szCs w:val="24"/>
          <w:lang w:eastAsia="zh-CN"/>
        </w:rPr>
        <w:t>类型</w:t>
      </w:r>
      <w:r>
        <w:rPr>
          <w:b/>
          <w:bCs/>
          <w:spacing w:val="-3"/>
          <w:sz w:val="24"/>
          <w:szCs w:val="24"/>
        </w:rPr>
        <w:t>答辩材料提交清单（学生打印）</w:t>
      </w:r>
    </w:p>
    <w:p w14:paraId="6479EAD9">
      <w:pPr>
        <w:pStyle w:val="2"/>
        <w:spacing w:before="179" w:line="363" w:lineRule="auto"/>
        <w:ind w:left="13" w:right="91"/>
      </w:pPr>
      <w:r>
        <w:rPr>
          <w:b/>
          <w:bCs/>
          <w:spacing w:val="10"/>
        </w:rPr>
        <w:t>提示：</w:t>
      </w:r>
      <w:r>
        <w:rPr>
          <w:spacing w:val="10"/>
        </w:rPr>
        <w:t>答辩的</w:t>
      </w:r>
      <w:r>
        <w:rPr>
          <w:spacing w:val="9"/>
        </w:rPr>
        <w:t>所有材料必须做到格式规范、</w:t>
      </w:r>
      <w:r>
        <w:rPr>
          <w:rFonts w:hint="eastAsia"/>
          <w:spacing w:val="9"/>
          <w:lang w:eastAsia="zh-CN"/>
        </w:rPr>
        <w:t>版式</w:t>
      </w:r>
      <w:r>
        <w:rPr>
          <w:spacing w:val="9"/>
        </w:rPr>
        <w:t>设计</w:t>
      </w:r>
      <w:r>
        <w:rPr>
          <w:spacing w:val="7"/>
        </w:rPr>
        <w:t>美观。</w:t>
      </w:r>
      <w:r>
        <w:rPr>
          <w:b/>
          <w:bCs/>
          <w:spacing w:val="7"/>
        </w:rPr>
        <w:t>答辩时，凡是未按要求将材料排序装订好，版式、格式出现问题和错误的，酌情扣</w:t>
      </w:r>
      <w:r>
        <w:rPr>
          <w:spacing w:val="-17"/>
        </w:rPr>
        <w:t xml:space="preserve"> </w:t>
      </w:r>
      <w:r>
        <w:rPr>
          <w:b/>
          <w:bCs/>
          <w:spacing w:val="7"/>
        </w:rPr>
        <w:t>5—10</w:t>
      </w:r>
      <w:r>
        <w:rPr>
          <w:spacing w:val="-37"/>
        </w:rPr>
        <w:t xml:space="preserve"> </w:t>
      </w:r>
      <w:r>
        <w:rPr>
          <w:b/>
          <w:bCs/>
          <w:spacing w:val="7"/>
        </w:rPr>
        <w:t>分。</w:t>
      </w:r>
    </w:p>
    <w:tbl>
      <w:tblPr>
        <w:tblStyle w:val="6"/>
        <w:tblW w:w="9751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8"/>
        <w:gridCol w:w="2267"/>
        <w:gridCol w:w="3084"/>
        <w:gridCol w:w="1312"/>
        <w:gridCol w:w="1284"/>
        <w:gridCol w:w="1266"/>
      </w:tblGrid>
      <w:tr w14:paraId="103934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805" w:type="dxa"/>
            <w:gridSpan w:val="2"/>
            <w:vAlign w:val="top"/>
          </w:tcPr>
          <w:p w14:paraId="7A247B9D">
            <w:pPr>
              <w:pStyle w:val="7"/>
              <w:spacing w:before="192" w:line="219" w:lineRule="auto"/>
              <w:ind w:firstLine="231" w:firstLineChars="100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毕业论文</w:t>
            </w:r>
            <w:r>
              <w:rPr>
                <w:rFonts w:hint="eastAsia"/>
                <w:b/>
                <w:bCs/>
                <w:spacing w:val="-5"/>
                <w:sz w:val="24"/>
                <w:szCs w:val="24"/>
                <w:lang w:eastAsia="zh-CN"/>
              </w:rPr>
              <w:t>（设计）</w:t>
            </w:r>
            <w:r>
              <w:rPr>
                <w:b/>
                <w:bCs/>
                <w:spacing w:val="-5"/>
                <w:sz w:val="24"/>
                <w:szCs w:val="24"/>
              </w:rPr>
              <w:t>题目</w:t>
            </w:r>
          </w:p>
        </w:tc>
        <w:tc>
          <w:tcPr>
            <w:tcW w:w="6946" w:type="dxa"/>
            <w:gridSpan w:val="4"/>
            <w:vAlign w:val="top"/>
          </w:tcPr>
          <w:p w14:paraId="64E22144">
            <w:pPr>
              <w:rPr>
                <w:rFonts w:ascii="Arial"/>
                <w:sz w:val="21"/>
              </w:rPr>
            </w:pPr>
          </w:p>
        </w:tc>
      </w:tr>
      <w:tr w14:paraId="788B50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" w:hRule="atLeast"/>
          <w:jc w:val="center"/>
        </w:trPr>
        <w:tc>
          <w:tcPr>
            <w:tcW w:w="538" w:type="dxa"/>
            <w:vMerge w:val="restart"/>
            <w:tcBorders>
              <w:bottom w:val="nil"/>
            </w:tcBorders>
            <w:textDirection w:val="tbRlV"/>
            <w:vAlign w:val="top"/>
          </w:tcPr>
          <w:p w14:paraId="076480CB">
            <w:pPr>
              <w:pStyle w:val="7"/>
              <w:spacing w:before="155" w:line="211" w:lineRule="auto"/>
              <w:ind w:left="166"/>
            </w:pPr>
            <w:r>
              <w:rPr>
                <w:spacing w:val="31"/>
              </w:rPr>
              <w:t>序号</w:t>
            </w:r>
          </w:p>
        </w:tc>
        <w:tc>
          <w:tcPr>
            <w:tcW w:w="5351" w:type="dxa"/>
            <w:gridSpan w:val="2"/>
            <w:vMerge w:val="restart"/>
            <w:tcBorders>
              <w:bottom w:val="nil"/>
            </w:tcBorders>
            <w:vAlign w:val="top"/>
          </w:tcPr>
          <w:p w14:paraId="78CE0605">
            <w:pPr>
              <w:spacing w:line="355" w:lineRule="auto"/>
              <w:rPr>
                <w:rFonts w:ascii="Arial"/>
                <w:sz w:val="21"/>
              </w:rPr>
            </w:pPr>
          </w:p>
          <w:p w14:paraId="27A608FC">
            <w:pPr>
              <w:pStyle w:val="7"/>
              <w:spacing w:before="71" w:line="219" w:lineRule="auto"/>
              <w:ind w:left="1680"/>
            </w:pPr>
            <w:r>
              <w:rPr>
                <w:spacing w:val="-2"/>
              </w:rPr>
              <w:t>毕业论文材料目录</w:t>
            </w:r>
          </w:p>
        </w:tc>
        <w:tc>
          <w:tcPr>
            <w:tcW w:w="1312" w:type="dxa"/>
            <w:vAlign w:val="top"/>
          </w:tcPr>
          <w:p w14:paraId="72E83B3A">
            <w:pPr>
              <w:pStyle w:val="7"/>
              <w:spacing w:before="96" w:line="222" w:lineRule="auto"/>
              <w:ind w:left="426"/>
            </w:pPr>
            <w:r>
              <w:rPr>
                <w:spacing w:val="-6"/>
              </w:rPr>
              <w:t>学生</w:t>
            </w:r>
          </w:p>
        </w:tc>
        <w:tc>
          <w:tcPr>
            <w:tcW w:w="1284" w:type="dxa"/>
            <w:vAlign w:val="top"/>
          </w:tcPr>
          <w:p w14:paraId="29279B9B">
            <w:pPr>
              <w:pStyle w:val="7"/>
              <w:spacing w:before="97" w:line="220" w:lineRule="auto"/>
              <w:ind w:left="278"/>
              <w:jc w:val="both"/>
            </w:pPr>
            <w:r>
              <w:rPr>
                <w:spacing w:val="-3"/>
              </w:rPr>
              <w:t>指导教师</w:t>
            </w:r>
          </w:p>
        </w:tc>
        <w:tc>
          <w:tcPr>
            <w:tcW w:w="1266" w:type="dxa"/>
            <w:vAlign w:val="top"/>
          </w:tcPr>
          <w:p w14:paraId="5C3DDF4C">
            <w:pPr>
              <w:pStyle w:val="7"/>
              <w:spacing w:before="97" w:line="220" w:lineRule="auto"/>
              <w:ind w:left="274"/>
              <w:jc w:val="both"/>
            </w:pPr>
            <w:r>
              <w:rPr>
                <w:spacing w:val="-2"/>
              </w:rPr>
              <w:t>评阅老师</w:t>
            </w:r>
          </w:p>
        </w:tc>
      </w:tr>
      <w:tr w14:paraId="76531D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538" w:type="dxa"/>
            <w:vMerge w:val="continue"/>
            <w:tcBorders>
              <w:top w:val="nil"/>
            </w:tcBorders>
            <w:textDirection w:val="tbRlV"/>
            <w:vAlign w:val="top"/>
          </w:tcPr>
          <w:p w14:paraId="0DE56224">
            <w:pPr>
              <w:rPr>
                <w:rFonts w:ascii="Arial"/>
                <w:sz w:val="21"/>
              </w:rPr>
            </w:pPr>
          </w:p>
        </w:tc>
        <w:tc>
          <w:tcPr>
            <w:tcW w:w="5351" w:type="dxa"/>
            <w:gridSpan w:val="2"/>
            <w:vMerge w:val="continue"/>
            <w:tcBorders>
              <w:top w:val="nil"/>
            </w:tcBorders>
            <w:vAlign w:val="top"/>
          </w:tcPr>
          <w:p w14:paraId="5F3ACC7B">
            <w:pPr>
              <w:rPr>
                <w:rFonts w:ascii="Arial"/>
                <w:sz w:val="21"/>
              </w:rPr>
            </w:pPr>
          </w:p>
        </w:tc>
        <w:tc>
          <w:tcPr>
            <w:tcW w:w="3862" w:type="dxa"/>
            <w:gridSpan w:val="3"/>
            <w:vAlign w:val="top"/>
          </w:tcPr>
          <w:p w14:paraId="4E111B75">
            <w:pPr>
              <w:pStyle w:val="7"/>
              <w:spacing w:before="132" w:line="217" w:lineRule="auto"/>
              <w:ind w:left="115"/>
            </w:pPr>
            <w:r>
              <w:rPr>
                <w:spacing w:val="-10"/>
              </w:rPr>
              <w:t>每一项的材料完整，打</w:t>
            </w:r>
            <w:r>
              <w:rPr>
                <w:spacing w:val="-37"/>
              </w:rPr>
              <w:t xml:space="preserve"> </w:t>
            </w:r>
            <w:r>
              <w:rPr>
                <w:spacing w:val="-10"/>
              </w:rPr>
              <w:t>√</w:t>
            </w:r>
            <w:r>
              <w:rPr>
                <w:spacing w:val="-84"/>
              </w:rPr>
              <w:t xml:space="preserve"> </w:t>
            </w:r>
            <w:r>
              <w:rPr>
                <w:spacing w:val="-10"/>
              </w:rPr>
              <w:t>,</w:t>
            </w:r>
            <w:r>
              <w:rPr>
                <w:spacing w:val="62"/>
              </w:rPr>
              <w:t xml:space="preserve"> </w:t>
            </w:r>
            <w:r>
              <w:rPr>
                <w:spacing w:val="-10"/>
              </w:rPr>
              <w:t>不完整注明</w:t>
            </w:r>
          </w:p>
        </w:tc>
      </w:tr>
      <w:tr w14:paraId="7476C5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  <w:jc w:val="center"/>
        </w:trPr>
        <w:tc>
          <w:tcPr>
            <w:tcW w:w="538" w:type="dxa"/>
            <w:vAlign w:val="top"/>
          </w:tcPr>
          <w:p w14:paraId="21D00106">
            <w:pPr>
              <w:spacing w:before="242" w:line="189" w:lineRule="auto"/>
              <w:ind w:left="236"/>
              <w:rPr>
                <w:rFonts w:hint="eastAsia" w:asciiTheme="majorEastAsia" w:hAnsiTheme="majorEastAsia" w:eastAsiaTheme="majorEastAsia" w:cstheme="majorEastAsia"/>
                <w:b/>
                <w:bCs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351" w:type="dxa"/>
            <w:gridSpan w:val="2"/>
            <w:vAlign w:val="top"/>
          </w:tcPr>
          <w:p w14:paraId="19F8CB40">
            <w:pPr>
              <w:pStyle w:val="7"/>
              <w:spacing w:before="115" w:line="220" w:lineRule="auto"/>
              <w:ind w:left="1385" w:firstLine="215" w:firstLineChars="100"/>
              <w:rPr>
                <w:rFonts w:hint="eastAsia" w:asciiTheme="majorEastAsia" w:hAnsiTheme="majorEastAsia" w:eastAsiaTheme="majorEastAsia" w:cstheme="majorEastAsia"/>
                <w:b/>
                <w:bCs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pacing w:val="-3"/>
              </w:rPr>
              <w:t>毕业论文</w:t>
            </w:r>
            <w:r>
              <w:rPr>
                <w:rFonts w:hint="eastAsia" w:asciiTheme="majorEastAsia" w:hAnsiTheme="majorEastAsia" w:eastAsiaTheme="majorEastAsia" w:cstheme="majorEastAsia"/>
                <w:b/>
                <w:bCs/>
                <w:spacing w:val="-3"/>
                <w:lang w:eastAsia="zh-CN"/>
              </w:rPr>
              <w:t>（设计）</w:t>
            </w:r>
            <w:r>
              <w:rPr>
                <w:rFonts w:hint="eastAsia" w:asciiTheme="majorEastAsia" w:hAnsiTheme="majorEastAsia" w:eastAsiaTheme="majorEastAsia" w:cstheme="majorEastAsia"/>
                <w:b/>
                <w:bCs/>
                <w:spacing w:val="-3"/>
              </w:rPr>
              <w:t>封面</w:t>
            </w:r>
            <w:r>
              <w:rPr>
                <w:rFonts w:hint="eastAsia" w:asciiTheme="majorEastAsia" w:hAnsiTheme="majorEastAsia" w:eastAsiaTheme="majorEastAsia" w:cstheme="majorEastAsia"/>
                <w:b/>
                <w:bCs/>
                <w:spacing w:val="-43"/>
              </w:rPr>
              <w:t xml:space="preserve"> </w:t>
            </w:r>
          </w:p>
          <w:p w14:paraId="482653C3">
            <w:pPr>
              <w:pStyle w:val="7"/>
              <w:spacing w:before="118" w:line="216" w:lineRule="auto"/>
              <w:ind w:left="252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-1"/>
                <w:sz w:val="20"/>
                <w:szCs w:val="20"/>
              </w:rPr>
              <w:t>（含指导教师成绩、评阅教师成绩和综合评定</w:t>
            </w:r>
            <w:r>
              <w:rPr>
                <w:rFonts w:hint="eastAsia" w:asciiTheme="majorEastAsia" w:hAnsiTheme="majorEastAsia" w:eastAsiaTheme="majorEastAsia" w:cstheme="majorEastAsia"/>
                <w:spacing w:val="-1"/>
                <w:sz w:val="20"/>
                <w:szCs w:val="20"/>
                <w:lang w:eastAsia="zh-CN"/>
              </w:rPr>
              <w:t>，</w:t>
            </w:r>
            <w:r>
              <w:rPr>
                <w:rFonts w:hint="eastAsia" w:asciiTheme="majorEastAsia" w:hAnsiTheme="majorEastAsia" w:eastAsiaTheme="majorEastAsia" w:cstheme="majorEastAsia"/>
                <w:spacing w:val="-1"/>
                <w:sz w:val="20"/>
                <w:szCs w:val="20"/>
                <w:lang w:val="en-US" w:eastAsia="zh-CN"/>
              </w:rPr>
              <w:t>A3打印</w:t>
            </w:r>
            <w:r>
              <w:rPr>
                <w:rFonts w:hint="eastAsia" w:asciiTheme="majorEastAsia" w:hAnsiTheme="majorEastAsia" w:eastAsiaTheme="majorEastAsia" w:cstheme="majorEastAsia"/>
                <w:spacing w:val="-1"/>
                <w:sz w:val="20"/>
                <w:szCs w:val="20"/>
              </w:rPr>
              <w:t>）</w:t>
            </w:r>
          </w:p>
        </w:tc>
        <w:tc>
          <w:tcPr>
            <w:tcW w:w="1312" w:type="dxa"/>
            <w:vAlign w:val="top"/>
          </w:tcPr>
          <w:p w14:paraId="1695A0F7">
            <w:pPr>
              <w:rPr>
                <w:rFonts w:hint="eastAsia" w:asciiTheme="majorEastAsia" w:hAnsiTheme="majorEastAsia" w:eastAsiaTheme="majorEastAsia" w:cstheme="majorEastAsia"/>
                <w:sz w:val="21"/>
              </w:rPr>
            </w:pPr>
          </w:p>
        </w:tc>
        <w:tc>
          <w:tcPr>
            <w:tcW w:w="1284" w:type="dxa"/>
            <w:vAlign w:val="top"/>
          </w:tcPr>
          <w:p w14:paraId="7598F007">
            <w:pPr>
              <w:rPr>
                <w:rFonts w:hint="eastAsia" w:asciiTheme="majorEastAsia" w:hAnsiTheme="majorEastAsia" w:eastAsiaTheme="majorEastAsia" w:cstheme="majorEastAsia"/>
                <w:sz w:val="21"/>
              </w:rPr>
            </w:pPr>
          </w:p>
        </w:tc>
        <w:tc>
          <w:tcPr>
            <w:tcW w:w="1266" w:type="dxa"/>
            <w:vAlign w:val="top"/>
          </w:tcPr>
          <w:p w14:paraId="5D1D3F18">
            <w:pPr>
              <w:rPr>
                <w:rFonts w:hint="eastAsia" w:asciiTheme="majorEastAsia" w:hAnsiTheme="majorEastAsia" w:eastAsiaTheme="majorEastAsia" w:cstheme="majorEastAsia"/>
                <w:sz w:val="21"/>
              </w:rPr>
            </w:pPr>
          </w:p>
        </w:tc>
      </w:tr>
      <w:tr w14:paraId="6B7782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jc w:val="center"/>
        </w:trPr>
        <w:tc>
          <w:tcPr>
            <w:tcW w:w="538" w:type="dxa"/>
            <w:vAlign w:val="top"/>
          </w:tcPr>
          <w:p w14:paraId="26FA456C">
            <w:pPr>
              <w:spacing w:before="215" w:line="189" w:lineRule="auto"/>
              <w:ind w:left="215"/>
              <w:rPr>
                <w:rFonts w:hint="eastAsia" w:asciiTheme="majorEastAsia" w:hAnsiTheme="majorEastAsia" w:eastAsiaTheme="majorEastAsia" w:cstheme="majorEastAsia"/>
                <w:b/>
                <w:bCs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351" w:type="dxa"/>
            <w:gridSpan w:val="2"/>
            <w:vAlign w:val="top"/>
          </w:tcPr>
          <w:p w14:paraId="606B00B0">
            <w:pPr>
              <w:pStyle w:val="7"/>
              <w:spacing w:before="177" w:line="220" w:lineRule="auto"/>
              <w:ind w:firstLine="657" w:firstLineChars="300"/>
              <w:jc w:val="both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pacing w:val="-1"/>
                <w:lang w:eastAsia="zh-CN"/>
              </w:rPr>
              <w:t>毕业论文（设计）</w:t>
            </w:r>
            <w:r>
              <w:rPr>
                <w:rFonts w:hint="eastAsia" w:asciiTheme="majorEastAsia" w:hAnsiTheme="majorEastAsia" w:eastAsiaTheme="majorEastAsia" w:cstheme="majorEastAsia"/>
                <w:b/>
                <w:bCs/>
                <w:spacing w:val="-1"/>
              </w:rPr>
              <w:t>答辩记录表（空白表）</w:t>
            </w:r>
          </w:p>
        </w:tc>
        <w:tc>
          <w:tcPr>
            <w:tcW w:w="1312" w:type="dxa"/>
            <w:vAlign w:val="top"/>
          </w:tcPr>
          <w:p w14:paraId="23587D78">
            <w:pPr>
              <w:rPr>
                <w:rFonts w:hint="eastAsia" w:asciiTheme="majorEastAsia" w:hAnsiTheme="majorEastAsia" w:eastAsiaTheme="majorEastAsia" w:cstheme="majorEastAsia"/>
                <w:sz w:val="21"/>
              </w:rPr>
            </w:pPr>
          </w:p>
        </w:tc>
        <w:tc>
          <w:tcPr>
            <w:tcW w:w="1284" w:type="dxa"/>
            <w:vAlign w:val="top"/>
          </w:tcPr>
          <w:p w14:paraId="406BF7F7">
            <w:pPr>
              <w:rPr>
                <w:rFonts w:hint="eastAsia" w:asciiTheme="majorEastAsia" w:hAnsiTheme="majorEastAsia" w:eastAsiaTheme="majorEastAsia" w:cstheme="majorEastAsia"/>
                <w:sz w:val="21"/>
              </w:rPr>
            </w:pPr>
          </w:p>
        </w:tc>
        <w:tc>
          <w:tcPr>
            <w:tcW w:w="1266" w:type="dxa"/>
            <w:vAlign w:val="top"/>
          </w:tcPr>
          <w:p w14:paraId="0BB2BDD0">
            <w:pPr>
              <w:rPr>
                <w:rFonts w:hint="eastAsia" w:asciiTheme="majorEastAsia" w:hAnsiTheme="majorEastAsia" w:eastAsiaTheme="majorEastAsia" w:cstheme="majorEastAsia"/>
                <w:sz w:val="21"/>
              </w:rPr>
            </w:pPr>
          </w:p>
        </w:tc>
      </w:tr>
      <w:tr w14:paraId="44A04F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  <w:jc w:val="center"/>
        </w:trPr>
        <w:tc>
          <w:tcPr>
            <w:tcW w:w="538" w:type="dxa"/>
            <w:vMerge w:val="restart"/>
            <w:tcBorders>
              <w:bottom w:val="nil"/>
            </w:tcBorders>
            <w:vAlign w:val="top"/>
          </w:tcPr>
          <w:p w14:paraId="34AA3FAA">
            <w:pPr>
              <w:spacing w:line="258" w:lineRule="auto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</w:rPr>
            </w:pPr>
          </w:p>
          <w:p w14:paraId="10B7F6B2">
            <w:pPr>
              <w:spacing w:line="259" w:lineRule="auto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</w:rPr>
            </w:pPr>
          </w:p>
          <w:p w14:paraId="37947E45">
            <w:pPr>
              <w:spacing w:line="259" w:lineRule="auto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</w:rPr>
            </w:pPr>
          </w:p>
          <w:p w14:paraId="5B3E9000">
            <w:pPr>
              <w:spacing w:line="259" w:lineRule="auto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</w:rPr>
            </w:pPr>
          </w:p>
          <w:p w14:paraId="47A60EDB">
            <w:pPr>
              <w:spacing w:line="259" w:lineRule="auto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</w:rPr>
            </w:pPr>
          </w:p>
          <w:p w14:paraId="4389713A">
            <w:pPr>
              <w:spacing w:before="57" w:line="195" w:lineRule="auto"/>
              <w:ind w:left="221"/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351" w:type="dxa"/>
            <w:gridSpan w:val="2"/>
            <w:vAlign w:val="top"/>
          </w:tcPr>
          <w:p w14:paraId="35973F42">
            <w:pPr>
              <w:pStyle w:val="7"/>
              <w:spacing w:before="118" w:line="220" w:lineRule="auto"/>
              <w:ind w:left="1898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pacing w:val="-4"/>
              </w:rPr>
              <w:t>毕业论文正稿</w:t>
            </w:r>
          </w:p>
          <w:p w14:paraId="41E60180">
            <w:pPr>
              <w:pStyle w:val="7"/>
              <w:spacing w:before="117" w:line="215" w:lineRule="auto"/>
              <w:ind w:left="124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-1"/>
                <w:sz w:val="20"/>
                <w:szCs w:val="20"/>
              </w:rPr>
              <w:t>（</w:t>
            </w:r>
            <w:r>
              <w:rPr>
                <w:rFonts w:hint="eastAsia" w:asciiTheme="majorEastAsia" w:hAnsiTheme="majorEastAsia" w:eastAsiaTheme="majorEastAsia" w:cstheme="majorEastAsia"/>
                <w:spacing w:val="-1"/>
                <w:sz w:val="20"/>
                <w:szCs w:val="20"/>
                <w:lang w:eastAsia="zh-CN"/>
              </w:rPr>
              <w:t>以下材料</w:t>
            </w:r>
            <w:r>
              <w:rPr>
                <w:rFonts w:hint="eastAsia" w:asciiTheme="majorEastAsia" w:hAnsiTheme="majorEastAsia" w:eastAsiaTheme="majorEastAsia" w:cstheme="majorEastAsia"/>
                <w:spacing w:val="-1"/>
                <w:sz w:val="20"/>
                <w:szCs w:val="20"/>
              </w:rPr>
              <w:t>装订成册</w:t>
            </w:r>
            <w:r>
              <w:rPr>
                <w:rFonts w:hint="eastAsia" w:asciiTheme="majorEastAsia" w:hAnsiTheme="majorEastAsia" w:eastAsiaTheme="majorEastAsia" w:cstheme="majorEastAsia"/>
                <w:spacing w:val="-1"/>
                <w:sz w:val="20"/>
                <w:szCs w:val="20"/>
                <w:lang w:eastAsia="zh-CN"/>
              </w:rPr>
              <w:t>，</w:t>
            </w:r>
            <w:r>
              <w:rPr>
                <w:rFonts w:hint="eastAsia" w:asciiTheme="majorEastAsia" w:hAnsiTheme="majorEastAsia" w:eastAsiaTheme="majorEastAsia" w:cstheme="majorEastAsia"/>
                <w:spacing w:val="-1"/>
                <w:sz w:val="20"/>
                <w:szCs w:val="20"/>
              </w:rPr>
              <w:t>一式两份，封面铜版纸</w:t>
            </w:r>
            <w:r>
              <w:rPr>
                <w:rFonts w:hint="eastAsia" w:asciiTheme="majorEastAsia" w:hAnsiTheme="majorEastAsia" w:eastAsiaTheme="majorEastAsia" w:cstheme="majorEastAsia"/>
                <w:spacing w:val="-1"/>
                <w:sz w:val="20"/>
                <w:szCs w:val="20"/>
                <w:lang w:eastAsia="zh-CN"/>
              </w:rPr>
              <w:t>打印。电子档整合一个</w:t>
            </w:r>
            <w:r>
              <w:rPr>
                <w:rFonts w:hint="eastAsia" w:asciiTheme="majorEastAsia" w:hAnsiTheme="majorEastAsia" w:eastAsiaTheme="majorEastAsia" w:cstheme="majorEastAsia"/>
                <w:spacing w:val="-1"/>
                <w:sz w:val="20"/>
                <w:szCs w:val="20"/>
                <w:lang w:val="en-US" w:eastAsia="zh-CN"/>
              </w:rPr>
              <w:t>PDF格式</w:t>
            </w:r>
            <w:r>
              <w:rPr>
                <w:rFonts w:hint="eastAsia" w:asciiTheme="majorEastAsia" w:hAnsiTheme="majorEastAsia" w:eastAsiaTheme="majorEastAsia" w:cstheme="majorEastAsia"/>
                <w:spacing w:val="-1"/>
                <w:sz w:val="20"/>
                <w:szCs w:val="20"/>
              </w:rPr>
              <w:t>）</w:t>
            </w:r>
          </w:p>
        </w:tc>
        <w:tc>
          <w:tcPr>
            <w:tcW w:w="1312" w:type="dxa"/>
            <w:vAlign w:val="top"/>
          </w:tcPr>
          <w:p w14:paraId="7B6801DE">
            <w:pPr>
              <w:rPr>
                <w:rFonts w:hint="eastAsia" w:asciiTheme="majorEastAsia" w:hAnsiTheme="majorEastAsia" w:eastAsiaTheme="majorEastAsia" w:cstheme="majorEastAsia"/>
                <w:sz w:val="21"/>
              </w:rPr>
            </w:pPr>
          </w:p>
        </w:tc>
        <w:tc>
          <w:tcPr>
            <w:tcW w:w="1284" w:type="dxa"/>
            <w:vAlign w:val="top"/>
          </w:tcPr>
          <w:p w14:paraId="08A8C664">
            <w:pPr>
              <w:rPr>
                <w:rFonts w:hint="eastAsia" w:asciiTheme="majorEastAsia" w:hAnsiTheme="majorEastAsia" w:eastAsiaTheme="majorEastAsia" w:cstheme="majorEastAsia"/>
                <w:sz w:val="21"/>
              </w:rPr>
            </w:pPr>
          </w:p>
        </w:tc>
        <w:tc>
          <w:tcPr>
            <w:tcW w:w="1266" w:type="dxa"/>
            <w:vAlign w:val="top"/>
          </w:tcPr>
          <w:p w14:paraId="770368A1">
            <w:pPr>
              <w:rPr>
                <w:rFonts w:hint="eastAsia" w:asciiTheme="majorEastAsia" w:hAnsiTheme="majorEastAsia" w:eastAsiaTheme="majorEastAsia" w:cstheme="majorEastAsia"/>
                <w:sz w:val="21"/>
              </w:rPr>
            </w:pPr>
          </w:p>
        </w:tc>
      </w:tr>
      <w:tr w14:paraId="43DB13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538" w:type="dxa"/>
            <w:vMerge w:val="continue"/>
            <w:tcBorders>
              <w:top w:val="nil"/>
              <w:bottom w:val="nil"/>
            </w:tcBorders>
            <w:vAlign w:val="top"/>
          </w:tcPr>
          <w:p w14:paraId="7058A520">
            <w:pP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</w:rPr>
            </w:pPr>
          </w:p>
        </w:tc>
        <w:tc>
          <w:tcPr>
            <w:tcW w:w="5351" w:type="dxa"/>
            <w:gridSpan w:val="2"/>
            <w:vAlign w:val="top"/>
          </w:tcPr>
          <w:p w14:paraId="27D67E6B">
            <w:pPr>
              <w:pStyle w:val="7"/>
              <w:spacing w:before="177" w:line="220" w:lineRule="auto"/>
              <w:ind w:left="115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-1"/>
              </w:rPr>
              <w:t>3.1 毕业论文正稿封面</w:t>
            </w:r>
          </w:p>
        </w:tc>
        <w:tc>
          <w:tcPr>
            <w:tcW w:w="1312" w:type="dxa"/>
            <w:vAlign w:val="top"/>
          </w:tcPr>
          <w:p w14:paraId="4CAFCF28">
            <w:pPr>
              <w:rPr>
                <w:rFonts w:hint="eastAsia" w:asciiTheme="majorEastAsia" w:hAnsiTheme="majorEastAsia" w:eastAsiaTheme="majorEastAsia" w:cstheme="majorEastAsia"/>
                <w:sz w:val="21"/>
              </w:rPr>
            </w:pPr>
          </w:p>
        </w:tc>
        <w:tc>
          <w:tcPr>
            <w:tcW w:w="1284" w:type="dxa"/>
            <w:vAlign w:val="top"/>
          </w:tcPr>
          <w:p w14:paraId="1CCFD79E">
            <w:pPr>
              <w:rPr>
                <w:rFonts w:hint="eastAsia" w:asciiTheme="majorEastAsia" w:hAnsiTheme="majorEastAsia" w:eastAsiaTheme="majorEastAsia" w:cstheme="majorEastAsia"/>
                <w:sz w:val="21"/>
              </w:rPr>
            </w:pPr>
          </w:p>
        </w:tc>
        <w:tc>
          <w:tcPr>
            <w:tcW w:w="1266" w:type="dxa"/>
            <w:vAlign w:val="top"/>
          </w:tcPr>
          <w:p w14:paraId="21C3AC12">
            <w:pPr>
              <w:rPr>
                <w:rFonts w:hint="eastAsia" w:asciiTheme="majorEastAsia" w:hAnsiTheme="majorEastAsia" w:eastAsiaTheme="majorEastAsia" w:cstheme="majorEastAsia"/>
                <w:sz w:val="21"/>
              </w:rPr>
            </w:pPr>
          </w:p>
        </w:tc>
      </w:tr>
      <w:tr w14:paraId="3093D3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  <w:jc w:val="center"/>
        </w:trPr>
        <w:tc>
          <w:tcPr>
            <w:tcW w:w="538" w:type="dxa"/>
            <w:vMerge w:val="continue"/>
            <w:tcBorders>
              <w:top w:val="nil"/>
              <w:bottom w:val="nil"/>
            </w:tcBorders>
            <w:vAlign w:val="top"/>
          </w:tcPr>
          <w:p w14:paraId="4ED4CF51">
            <w:pP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</w:rPr>
            </w:pPr>
          </w:p>
        </w:tc>
        <w:tc>
          <w:tcPr>
            <w:tcW w:w="5351" w:type="dxa"/>
            <w:gridSpan w:val="2"/>
            <w:vAlign w:val="top"/>
          </w:tcPr>
          <w:p w14:paraId="5017CF1B">
            <w:pPr>
              <w:pStyle w:val="7"/>
              <w:spacing w:before="185" w:line="220" w:lineRule="auto"/>
              <w:ind w:left="111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-2"/>
              </w:rPr>
              <w:t>3.2</w:t>
            </w:r>
            <w:r>
              <w:rPr>
                <w:rFonts w:hint="eastAsia" w:asciiTheme="majorEastAsia" w:hAnsiTheme="majorEastAsia" w:eastAsiaTheme="majorEastAsia" w:cstheme="majorEastAsia"/>
                <w:spacing w:val="26"/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spacing w:val="-2"/>
              </w:rPr>
              <w:t>原创性声明及使用授权的说明；</w:t>
            </w:r>
          </w:p>
        </w:tc>
        <w:tc>
          <w:tcPr>
            <w:tcW w:w="1312" w:type="dxa"/>
            <w:vAlign w:val="top"/>
          </w:tcPr>
          <w:p w14:paraId="5066BD57">
            <w:pPr>
              <w:rPr>
                <w:rFonts w:hint="eastAsia" w:asciiTheme="majorEastAsia" w:hAnsiTheme="majorEastAsia" w:eastAsiaTheme="majorEastAsia" w:cstheme="majorEastAsia"/>
                <w:sz w:val="21"/>
              </w:rPr>
            </w:pPr>
          </w:p>
        </w:tc>
        <w:tc>
          <w:tcPr>
            <w:tcW w:w="1284" w:type="dxa"/>
            <w:vAlign w:val="top"/>
          </w:tcPr>
          <w:p w14:paraId="37F1BF9C">
            <w:pPr>
              <w:rPr>
                <w:rFonts w:hint="eastAsia" w:asciiTheme="majorEastAsia" w:hAnsiTheme="majorEastAsia" w:eastAsiaTheme="majorEastAsia" w:cstheme="majorEastAsia"/>
                <w:sz w:val="21"/>
              </w:rPr>
            </w:pPr>
          </w:p>
        </w:tc>
        <w:tc>
          <w:tcPr>
            <w:tcW w:w="1266" w:type="dxa"/>
            <w:vAlign w:val="top"/>
          </w:tcPr>
          <w:p w14:paraId="64EEE007">
            <w:pPr>
              <w:rPr>
                <w:rFonts w:hint="eastAsia" w:asciiTheme="majorEastAsia" w:hAnsiTheme="majorEastAsia" w:eastAsiaTheme="majorEastAsia" w:cstheme="majorEastAsia"/>
                <w:sz w:val="21"/>
              </w:rPr>
            </w:pPr>
          </w:p>
        </w:tc>
      </w:tr>
      <w:tr w14:paraId="24B817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538" w:type="dxa"/>
            <w:vMerge w:val="continue"/>
            <w:tcBorders>
              <w:top w:val="nil"/>
              <w:bottom w:val="nil"/>
            </w:tcBorders>
            <w:vAlign w:val="top"/>
          </w:tcPr>
          <w:p w14:paraId="053195B6">
            <w:pP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</w:rPr>
            </w:pPr>
          </w:p>
        </w:tc>
        <w:tc>
          <w:tcPr>
            <w:tcW w:w="5351" w:type="dxa"/>
            <w:gridSpan w:val="2"/>
            <w:vAlign w:val="top"/>
          </w:tcPr>
          <w:p w14:paraId="560CEB85">
            <w:pPr>
              <w:pStyle w:val="7"/>
              <w:spacing w:before="219" w:line="219" w:lineRule="auto"/>
              <w:ind w:left="115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-1"/>
              </w:rPr>
              <w:t>3.3 重庆三峡学院本科毕业论文（设计）承诺书</w:t>
            </w:r>
          </w:p>
        </w:tc>
        <w:tc>
          <w:tcPr>
            <w:tcW w:w="1312" w:type="dxa"/>
            <w:vAlign w:val="top"/>
          </w:tcPr>
          <w:p w14:paraId="6C51F506">
            <w:pPr>
              <w:rPr>
                <w:rFonts w:hint="eastAsia" w:asciiTheme="majorEastAsia" w:hAnsiTheme="majorEastAsia" w:eastAsiaTheme="majorEastAsia" w:cstheme="majorEastAsia"/>
                <w:sz w:val="21"/>
              </w:rPr>
            </w:pPr>
          </w:p>
        </w:tc>
        <w:tc>
          <w:tcPr>
            <w:tcW w:w="1284" w:type="dxa"/>
            <w:vAlign w:val="top"/>
          </w:tcPr>
          <w:p w14:paraId="31FC667C">
            <w:pPr>
              <w:rPr>
                <w:rFonts w:hint="eastAsia" w:asciiTheme="majorEastAsia" w:hAnsiTheme="majorEastAsia" w:eastAsiaTheme="majorEastAsia" w:cstheme="majorEastAsia"/>
                <w:sz w:val="21"/>
              </w:rPr>
            </w:pPr>
          </w:p>
        </w:tc>
        <w:tc>
          <w:tcPr>
            <w:tcW w:w="1266" w:type="dxa"/>
            <w:vAlign w:val="top"/>
          </w:tcPr>
          <w:p w14:paraId="6EA477F6">
            <w:pPr>
              <w:rPr>
                <w:rFonts w:hint="eastAsia" w:asciiTheme="majorEastAsia" w:hAnsiTheme="majorEastAsia" w:eastAsiaTheme="majorEastAsia" w:cstheme="majorEastAsia"/>
                <w:sz w:val="21"/>
              </w:rPr>
            </w:pPr>
          </w:p>
        </w:tc>
      </w:tr>
      <w:tr w14:paraId="5CCB06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538" w:type="dxa"/>
            <w:vMerge w:val="continue"/>
            <w:tcBorders>
              <w:top w:val="nil"/>
            </w:tcBorders>
            <w:vAlign w:val="top"/>
          </w:tcPr>
          <w:p w14:paraId="1B3CB911">
            <w:pP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</w:rPr>
            </w:pPr>
          </w:p>
        </w:tc>
        <w:tc>
          <w:tcPr>
            <w:tcW w:w="5351" w:type="dxa"/>
            <w:gridSpan w:val="2"/>
            <w:vAlign w:val="top"/>
          </w:tcPr>
          <w:p w14:paraId="083DCE9F">
            <w:pPr>
              <w:pStyle w:val="7"/>
              <w:spacing w:before="219" w:line="220" w:lineRule="auto"/>
              <w:ind w:left="111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-1"/>
              </w:rPr>
              <w:t>3.4 毕业论文正文</w:t>
            </w:r>
            <w:r>
              <w:rPr>
                <w:rFonts w:hint="eastAsia" w:asciiTheme="majorEastAsia" w:hAnsiTheme="majorEastAsia" w:eastAsiaTheme="majorEastAsia" w:cstheme="majorEastAsia"/>
                <w:spacing w:val="-1"/>
                <w:sz w:val="20"/>
                <w:szCs w:val="20"/>
              </w:rPr>
              <w:t>（</w:t>
            </w:r>
            <w:r>
              <w:rPr>
                <w:rFonts w:hint="eastAsia" w:asciiTheme="majorEastAsia" w:hAnsiTheme="majorEastAsia" w:eastAsiaTheme="majorEastAsia" w:cstheme="majorEastAsia"/>
                <w:spacing w:val="-1"/>
                <w:sz w:val="20"/>
                <w:szCs w:val="20"/>
                <w:lang w:eastAsia="zh-CN"/>
              </w:rPr>
              <w:t>字数</w:t>
            </w:r>
            <w:r>
              <w:rPr>
                <w:rFonts w:hint="eastAsia" w:asciiTheme="majorEastAsia" w:hAnsiTheme="majorEastAsia" w:eastAsiaTheme="majorEastAsia" w:cstheme="majorEastAsia"/>
                <w:spacing w:val="-1"/>
                <w:sz w:val="20"/>
                <w:szCs w:val="20"/>
              </w:rPr>
              <w:t>8000 字</w:t>
            </w:r>
            <w:r>
              <w:rPr>
                <w:rFonts w:hint="eastAsia" w:asciiTheme="majorEastAsia" w:hAnsiTheme="majorEastAsia" w:eastAsiaTheme="majorEastAsia" w:cstheme="majorEastAsia"/>
                <w:spacing w:val="-1"/>
                <w:sz w:val="20"/>
                <w:szCs w:val="20"/>
                <w:lang w:eastAsia="zh-CN"/>
              </w:rPr>
              <w:t>及</w:t>
            </w:r>
            <w:r>
              <w:rPr>
                <w:rFonts w:hint="eastAsia" w:asciiTheme="majorEastAsia" w:hAnsiTheme="majorEastAsia" w:eastAsiaTheme="majorEastAsia" w:cstheme="majorEastAsia"/>
                <w:spacing w:val="-1"/>
                <w:sz w:val="20"/>
                <w:szCs w:val="20"/>
              </w:rPr>
              <w:t>以上，双面打印）</w:t>
            </w:r>
          </w:p>
        </w:tc>
        <w:tc>
          <w:tcPr>
            <w:tcW w:w="1312" w:type="dxa"/>
            <w:vAlign w:val="top"/>
          </w:tcPr>
          <w:p w14:paraId="619DEC5F">
            <w:pPr>
              <w:rPr>
                <w:rFonts w:hint="eastAsia" w:asciiTheme="majorEastAsia" w:hAnsiTheme="majorEastAsia" w:eastAsiaTheme="majorEastAsia" w:cstheme="majorEastAsia"/>
                <w:sz w:val="21"/>
              </w:rPr>
            </w:pPr>
          </w:p>
        </w:tc>
        <w:tc>
          <w:tcPr>
            <w:tcW w:w="1284" w:type="dxa"/>
            <w:vAlign w:val="top"/>
          </w:tcPr>
          <w:p w14:paraId="1FDAA7BA">
            <w:pPr>
              <w:rPr>
                <w:rFonts w:hint="eastAsia" w:asciiTheme="majorEastAsia" w:hAnsiTheme="majorEastAsia" w:eastAsiaTheme="majorEastAsia" w:cstheme="majorEastAsia"/>
                <w:sz w:val="21"/>
              </w:rPr>
            </w:pPr>
          </w:p>
        </w:tc>
        <w:tc>
          <w:tcPr>
            <w:tcW w:w="1266" w:type="dxa"/>
            <w:vAlign w:val="top"/>
          </w:tcPr>
          <w:p w14:paraId="4C77A91F">
            <w:pPr>
              <w:rPr>
                <w:rFonts w:hint="eastAsia" w:asciiTheme="majorEastAsia" w:hAnsiTheme="majorEastAsia" w:eastAsiaTheme="majorEastAsia" w:cstheme="majorEastAsia"/>
                <w:sz w:val="21"/>
              </w:rPr>
            </w:pPr>
          </w:p>
        </w:tc>
      </w:tr>
      <w:tr w14:paraId="116E2E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  <w:jc w:val="center"/>
        </w:trPr>
        <w:tc>
          <w:tcPr>
            <w:tcW w:w="538" w:type="dxa"/>
            <w:vMerge w:val="restart"/>
            <w:tcBorders>
              <w:bottom w:val="nil"/>
            </w:tcBorders>
            <w:vAlign w:val="top"/>
          </w:tcPr>
          <w:p w14:paraId="3563D2EF">
            <w:pPr>
              <w:spacing w:line="245" w:lineRule="auto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</w:rPr>
            </w:pPr>
          </w:p>
          <w:p w14:paraId="30D5AF04">
            <w:pPr>
              <w:spacing w:line="246" w:lineRule="auto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</w:rPr>
            </w:pPr>
          </w:p>
          <w:p w14:paraId="3A74A34C">
            <w:pPr>
              <w:spacing w:line="246" w:lineRule="auto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</w:rPr>
            </w:pPr>
          </w:p>
          <w:p w14:paraId="55DDEF0B">
            <w:pPr>
              <w:spacing w:line="246" w:lineRule="auto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</w:rPr>
            </w:pPr>
          </w:p>
          <w:p w14:paraId="3F4CB31A">
            <w:pPr>
              <w:spacing w:line="246" w:lineRule="auto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</w:rPr>
            </w:pPr>
          </w:p>
          <w:p w14:paraId="22BAF432">
            <w:pPr>
              <w:spacing w:line="246" w:lineRule="auto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</w:rPr>
            </w:pPr>
          </w:p>
          <w:p w14:paraId="49D5D997">
            <w:pPr>
              <w:spacing w:line="246" w:lineRule="auto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</w:rPr>
            </w:pPr>
          </w:p>
          <w:p w14:paraId="540632E7">
            <w:pPr>
              <w:spacing w:line="246" w:lineRule="auto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</w:rPr>
            </w:pPr>
          </w:p>
          <w:p w14:paraId="0F67CF6C">
            <w:pPr>
              <w:spacing w:line="246" w:lineRule="auto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</w:rPr>
            </w:pPr>
          </w:p>
          <w:p w14:paraId="1E7AD0A0">
            <w:pPr>
              <w:spacing w:line="246" w:lineRule="auto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</w:rPr>
            </w:pPr>
          </w:p>
          <w:p w14:paraId="4BF381F9">
            <w:pPr>
              <w:spacing w:before="67" w:line="188" w:lineRule="auto"/>
              <w:ind w:left="210"/>
              <w:rPr>
                <w:rFonts w:hint="eastAsia" w:asciiTheme="majorEastAsia" w:hAnsiTheme="majorEastAsia" w:eastAsiaTheme="majorEastAsia" w:cstheme="majorEastAsia"/>
                <w:b/>
                <w:bCs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5351" w:type="dxa"/>
            <w:gridSpan w:val="2"/>
            <w:vAlign w:val="top"/>
          </w:tcPr>
          <w:p w14:paraId="1C8F1241">
            <w:pPr>
              <w:pStyle w:val="7"/>
              <w:spacing w:before="181" w:line="219" w:lineRule="auto"/>
              <w:ind w:left="461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pacing w:val="-3"/>
              </w:rPr>
              <w:t>毕业论文附件材料（装订成册，格式规范）</w:t>
            </w:r>
          </w:p>
        </w:tc>
        <w:tc>
          <w:tcPr>
            <w:tcW w:w="1312" w:type="dxa"/>
            <w:vAlign w:val="top"/>
          </w:tcPr>
          <w:p w14:paraId="3BA706F5">
            <w:pPr>
              <w:rPr>
                <w:rFonts w:hint="eastAsia" w:asciiTheme="majorEastAsia" w:hAnsiTheme="majorEastAsia" w:eastAsiaTheme="majorEastAsia" w:cstheme="majorEastAsia"/>
                <w:sz w:val="21"/>
              </w:rPr>
            </w:pPr>
          </w:p>
        </w:tc>
        <w:tc>
          <w:tcPr>
            <w:tcW w:w="1284" w:type="dxa"/>
            <w:vAlign w:val="top"/>
          </w:tcPr>
          <w:p w14:paraId="20E1922C">
            <w:pPr>
              <w:rPr>
                <w:rFonts w:hint="eastAsia" w:asciiTheme="majorEastAsia" w:hAnsiTheme="majorEastAsia" w:eastAsiaTheme="majorEastAsia" w:cstheme="majorEastAsia"/>
                <w:sz w:val="21"/>
              </w:rPr>
            </w:pPr>
          </w:p>
        </w:tc>
        <w:tc>
          <w:tcPr>
            <w:tcW w:w="1266" w:type="dxa"/>
            <w:vAlign w:val="top"/>
          </w:tcPr>
          <w:p w14:paraId="1391B134">
            <w:pPr>
              <w:rPr>
                <w:rFonts w:hint="eastAsia" w:asciiTheme="majorEastAsia" w:hAnsiTheme="majorEastAsia" w:eastAsiaTheme="majorEastAsia" w:cstheme="majorEastAsia"/>
                <w:sz w:val="21"/>
              </w:rPr>
            </w:pPr>
          </w:p>
        </w:tc>
      </w:tr>
      <w:tr w14:paraId="581E3C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jc w:val="center"/>
        </w:trPr>
        <w:tc>
          <w:tcPr>
            <w:tcW w:w="538" w:type="dxa"/>
            <w:vMerge w:val="continue"/>
            <w:tcBorders>
              <w:top w:val="nil"/>
              <w:bottom w:val="nil"/>
            </w:tcBorders>
            <w:vAlign w:val="top"/>
          </w:tcPr>
          <w:p w14:paraId="2CC713D5">
            <w:pP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</w:rPr>
            </w:pPr>
          </w:p>
        </w:tc>
        <w:tc>
          <w:tcPr>
            <w:tcW w:w="5351" w:type="dxa"/>
            <w:gridSpan w:val="2"/>
            <w:vAlign w:val="top"/>
          </w:tcPr>
          <w:p w14:paraId="0567BFF8">
            <w:pPr>
              <w:pStyle w:val="7"/>
              <w:spacing w:before="117" w:line="216" w:lineRule="auto"/>
              <w:ind w:left="106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-4"/>
              </w:rPr>
              <w:t>4.1</w:t>
            </w:r>
            <w:r>
              <w:rPr>
                <w:rFonts w:hint="eastAsia" w:asciiTheme="majorEastAsia" w:hAnsiTheme="majorEastAsia" w:eastAsiaTheme="majorEastAsia" w:cstheme="majorEastAsia"/>
                <w:spacing w:val="31"/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spacing w:val="-4"/>
              </w:rPr>
              <w:t>附件材料封面+ 目录页</w:t>
            </w:r>
            <w:r>
              <w:rPr>
                <w:rFonts w:hint="eastAsia" w:asciiTheme="majorEastAsia" w:hAnsiTheme="majorEastAsia" w:eastAsiaTheme="majorEastAsia" w:cstheme="majorEastAsia"/>
                <w:spacing w:val="-4"/>
                <w:sz w:val="20"/>
                <w:szCs w:val="20"/>
              </w:rPr>
              <w:t>（页码</w:t>
            </w:r>
            <w:r>
              <w:rPr>
                <w:rFonts w:hint="eastAsia" w:asciiTheme="majorEastAsia" w:hAnsiTheme="majorEastAsia" w:eastAsiaTheme="majorEastAsia" w:cstheme="majorEastAsia"/>
                <w:spacing w:val="-4"/>
                <w:sz w:val="20"/>
                <w:szCs w:val="20"/>
                <w:lang w:eastAsia="zh-CN"/>
              </w:rPr>
              <w:t>需要重新调整</w:t>
            </w:r>
            <w:r>
              <w:rPr>
                <w:rFonts w:hint="eastAsia" w:asciiTheme="majorEastAsia" w:hAnsiTheme="majorEastAsia" w:eastAsiaTheme="majorEastAsia" w:cstheme="majorEastAsia"/>
                <w:spacing w:val="-4"/>
                <w:sz w:val="20"/>
                <w:szCs w:val="20"/>
              </w:rPr>
              <w:t>）</w:t>
            </w:r>
          </w:p>
        </w:tc>
        <w:tc>
          <w:tcPr>
            <w:tcW w:w="1312" w:type="dxa"/>
            <w:vAlign w:val="top"/>
          </w:tcPr>
          <w:p w14:paraId="183BC5C7">
            <w:pPr>
              <w:rPr>
                <w:rFonts w:hint="eastAsia" w:asciiTheme="majorEastAsia" w:hAnsiTheme="majorEastAsia" w:eastAsiaTheme="majorEastAsia" w:cstheme="majorEastAsia"/>
                <w:sz w:val="21"/>
              </w:rPr>
            </w:pPr>
          </w:p>
        </w:tc>
        <w:tc>
          <w:tcPr>
            <w:tcW w:w="1284" w:type="dxa"/>
            <w:vAlign w:val="top"/>
          </w:tcPr>
          <w:p w14:paraId="4D2D0129">
            <w:pPr>
              <w:rPr>
                <w:rFonts w:hint="eastAsia" w:asciiTheme="majorEastAsia" w:hAnsiTheme="majorEastAsia" w:eastAsiaTheme="majorEastAsia" w:cstheme="majorEastAsia"/>
                <w:sz w:val="21"/>
              </w:rPr>
            </w:pPr>
          </w:p>
        </w:tc>
        <w:tc>
          <w:tcPr>
            <w:tcW w:w="1266" w:type="dxa"/>
            <w:vAlign w:val="top"/>
          </w:tcPr>
          <w:p w14:paraId="1B6D71B3">
            <w:pPr>
              <w:rPr>
                <w:rFonts w:hint="eastAsia" w:asciiTheme="majorEastAsia" w:hAnsiTheme="majorEastAsia" w:eastAsiaTheme="majorEastAsia" w:cstheme="majorEastAsia"/>
                <w:sz w:val="21"/>
              </w:rPr>
            </w:pPr>
          </w:p>
        </w:tc>
      </w:tr>
      <w:tr w14:paraId="115B6B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" w:hRule="atLeast"/>
          <w:jc w:val="center"/>
        </w:trPr>
        <w:tc>
          <w:tcPr>
            <w:tcW w:w="538" w:type="dxa"/>
            <w:vMerge w:val="continue"/>
            <w:tcBorders>
              <w:top w:val="nil"/>
              <w:bottom w:val="nil"/>
            </w:tcBorders>
            <w:vAlign w:val="top"/>
          </w:tcPr>
          <w:p w14:paraId="7BA9D687">
            <w:pP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</w:rPr>
            </w:pPr>
          </w:p>
        </w:tc>
        <w:tc>
          <w:tcPr>
            <w:tcW w:w="5351" w:type="dxa"/>
            <w:gridSpan w:val="2"/>
            <w:vAlign w:val="top"/>
          </w:tcPr>
          <w:p w14:paraId="30392320">
            <w:pPr>
              <w:pStyle w:val="7"/>
              <w:spacing w:before="117" w:line="267" w:lineRule="auto"/>
              <w:ind w:left="117" w:right="516" w:hanging="11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4.2 查重率报告全文PD</w:t>
            </w:r>
            <w:r>
              <w:rPr>
                <w:rFonts w:hint="eastAsia" w:asciiTheme="majorEastAsia" w:hAnsiTheme="majorEastAsia" w:eastAsiaTheme="majorEastAsia" w:cstheme="majorEastAsia"/>
                <w:spacing w:val="-1"/>
              </w:rPr>
              <w:t>F</w:t>
            </w:r>
            <w:r>
              <w:rPr>
                <w:rFonts w:hint="eastAsia" w:asciiTheme="majorEastAsia" w:hAnsiTheme="majorEastAsia" w:eastAsiaTheme="majorEastAsia" w:cstheme="majorEastAsia"/>
                <w:spacing w:val="-3"/>
                <w:sz w:val="20"/>
                <w:szCs w:val="20"/>
              </w:rPr>
              <w:t>（双面打印）</w:t>
            </w:r>
          </w:p>
        </w:tc>
        <w:tc>
          <w:tcPr>
            <w:tcW w:w="1312" w:type="dxa"/>
            <w:vAlign w:val="top"/>
          </w:tcPr>
          <w:p w14:paraId="068E2AF9">
            <w:pPr>
              <w:rPr>
                <w:rFonts w:hint="eastAsia" w:asciiTheme="majorEastAsia" w:hAnsiTheme="majorEastAsia" w:eastAsiaTheme="majorEastAsia" w:cstheme="majorEastAsia"/>
                <w:sz w:val="21"/>
              </w:rPr>
            </w:pPr>
          </w:p>
        </w:tc>
        <w:tc>
          <w:tcPr>
            <w:tcW w:w="1284" w:type="dxa"/>
            <w:vAlign w:val="top"/>
          </w:tcPr>
          <w:p w14:paraId="6AB90BBF">
            <w:pPr>
              <w:rPr>
                <w:rFonts w:hint="eastAsia" w:asciiTheme="majorEastAsia" w:hAnsiTheme="majorEastAsia" w:eastAsiaTheme="majorEastAsia" w:cstheme="majorEastAsia"/>
                <w:sz w:val="21"/>
              </w:rPr>
            </w:pPr>
          </w:p>
        </w:tc>
        <w:tc>
          <w:tcPr>
            <w:tcW w:w="1266" w:type="dxa"/>
            <w:vAlign w:val="top"/>
          </w:tcPr>
          <w:p w14:paraId="62B27176">
            <w:pPr>
              <w:rPr>
                <w:rFonts w:hint="eastAsia" w:asciiTheme="majorEastAsia" w:hAnsiTheme="majorEastAsia" w:eastAsiaTheme="majorEastAsia" w:cstheme="majorEastAsia"/>
                <w:sz w:val="21"/>
              </w:rPr>
            </w:pPr>
          </w:p>
        </w:tc>
      </w:tr>
      <w:tr w14:paraId="0D96E8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jc w:val="center"/>
        </w:trPr>
        <w:tc>
          <w:tcPr>
            <w:tcW w:w="538" w:type="dxa"/>
            <w:vMerge w:val="continue"/>
            <w:tcBorders>
              <w:top w:val="nil"/>
              <w:bottom w:val="nil"/>
            </w:tcBorders>
            <w:vAlign w:val="top"/>
          </w:tcPr>
          <w:p w14:paraId="7C07AB98">
            <w:pP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</w:rPr>
            </w:pPr>
          </w:p>
        </w:tc>
        <w:tc>
          <w:tcPr>
            <w:tcW w:w="5351" w:type="dxa"/>
            <w:gridSpan w:val="2"/>
            <w:vAlign w:val="top"/>
          </w:tcPr>
          <w:p w14:paraId="158FDE2E">
            <w:pPr>
              <w:pStyle w:val="7"/>
              <w:spacing w:before="118" w:line="215" w:lineRule="auto"/>
              <w:ind w:left="106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-1"/>
              </w:rPr>
              <w:t>4.3  选题报告单</w:t>
            </w:r>
          </w:p>
        </w:tc>
        <w:tc>
          <w:tcPr>
            <w:tcW w:w="1312" w:type="dxa"/>
            <w:vAlign w:val="top"/>
          </w:tcPr>
          <w:p w14:paraId="291951C6">
            <w:pPr>
              <w:rPr>
                <w:rFonts w:hint="eastAsia" w:asciiTheme="majorEastAsia" w:hAnsiTheme="majorEastAsia" w:eastAsiaTheme="majorEastAsia" w:cstheme="majorEastAsia"/>
                <w:sz w:val="21"/>
              </w:rPr>
            </w:pPr>
          </w:p>
        </w:tc>
        <w:tc>
          <w:tcPr>
            <w:tcW w:w="1284" w:type="dxa"/>
            <w:vAlign w:val="top"/>
          </w:tcPr>
          <w:p w14:paraId="27F3F735">
            <w:pPr>
              <w:rPr>
                <w:rFonts w:hint="eastAsia" w:asciiTheme="majorEastAsia" w:hAnsiTheme="majorEastAsia" w:eastAsiaTheme="majorEastAsia" w:cstheme="majorEastAsia"/>
                <w:sz w:val="21"/>
              </w:rPr>
            </w:pPr>
          </w:p>
        </w:tc>
        <w:tc>
          <w:tcPr>
            <w:tcW w:w="1266" w:type="dxa"/>
            <w:vAlign w:val="top"/>
          </w:tcPr>
          <w:p w14:paraId="7E5E725A">
            <w:pPr>
              <w:rPr>
                <w:rFonts w:hint="eastAsia" w:asciiTheme="majorEastAsia" w:hAnsiTheme="majorEastAsia" w:eastAsiaTheme="majorEastAsia" w:cstheme="majorEastAsia"/>
                <w:sz w:val="21"/>
              </w:rPr>
            </w:pPr>
          </w:p>
        </w:tc>
      </w:tr>
      <w:tr w14:paraId="27E4E0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jc w:val="center"/>
        </w:trPr>
        <w:tc>
          <w:tcPr>
            <w:tcW w:w="538" w:type="dxa"/>
            <w:vMerge w:val="continue"/>
            <w:tcBorders>
              <w:top w:val="nil"/>
              <w:bottom w:val="nil"/>
            </w:tcBorders>
            <w:vAlign w:val="top"/>
          </w:tcPr>
          <w:p w14:paraId="72CB4A3E">
            <w:pP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</w:rPr>
            </w:pPr>
          </w:p>
        </w:tc>
        <w:tc>
          <w:tcPr>
            <w:tcW w:w="5351" w:type="dxa"/>
            <w:gridSpan w:val="2"/>
            <w:vAlign w:val="top"/>
          </w:tcPr>
          <w:p w14:paraId="4D50BAAB">
            <w:pPr>
              <w:pStyle w:val="7"/>
              <w:spacing w:before="119" w:line="214" w:lineRule="auto"/>
              <w:ind w:left="106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-1"/>
              </w:rPr>
              <w:t>4.4  任务书</w:t>
            </w:r>
          </w:p>
        </w:tc>
        <w:tc>
          <w:tcPr>
            <w:tcW w:w="1312" w:type="dxa"/>
            <w:vAlign w:val="top"/>
          </w:tcPr>
          <w:p w14:paraId="6E69FD8B">
            <w:pPr>
              <w:rPr>
                <w:rFonts w:hint="eastAsia" w:asciiTheme="majorEastAsia" w:hAnsiTheme="majorEastAsia" w:eastAsiaTheme="majorEastAsia" w:cstheme="majorEastAsia"/>
                <w:sz w:val="21"/>
              </w:rPr>
            </w:pPr>
          </w:p>
        </w:tc>
        <w:tc>
          <w:tcPr>
            <w:tcW w:w="1284" w:type="dxa"/>
            <w:vAlign w:val="top"/>
          </w:tcPr>
          <w:p w14:paraId="776BBE5B">
            <w:pPr>
              <w:rPr>
                <w:rFonts w:hint="eastAsia" w:asciiTheme="majorEastAsia" w:hAnsiTheme="majorEastAsia" w:eastAsiaTheme="majorEastAsia" w:cstheme="majorEastAsia"/>
                <w:sz w:val="21"/>
              </w:rPr>
            </w:pPr>
          </w:p>
        </w:tc>
        <w:tc>
          <w:tcPr>
            <w:tcW w:w="1266" w:type="dxa"/>
            <w:vAlign w:val="top"/>
          </w:tcPr>
          <w:p w14:paraId="6BFDE686">
            <w:pPr>
              <w:rPr>
                <w:rFonts w:hint="eastAsia" w:asciiTheme="majorEastAsia" w:hAnsiTheme="majorEastAsia" w:eastAsiaTheme="majorEastAsia" w:cstheme="majorEastAsia"/>
                <w:sz w:val="21"/>
              </w:rPr>
            </w:pPr>
          </w:p>
        </w:tc>
      </w:tr>
      <w:tr w14:paraId="3356B9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jc w:val="center"/>
        </w:trPr>
        <w:tc>
          <w:tcPr>
            <w:tcW w:w="538" w:type="dxa"/>
            <w:vMerge w:val="continue"/>
            <w:tcBorders>
              <w:top w:val="nil"/>
              <w:bottom w:val="nil"/>
            </w:tcBorders>
            <w:vAlign w:val="top"/>
          </w:tcPr>
          <w:p w14:paraId="76317D53">
            <w:pP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</w:rPr>
            </w:pPr>
          </w:p>
        </w:tc>
        <w:tc>
          <w:tcPr>
            <w:tcW w:w="5351" w:type="dxa"/>
            <w:gridSpan w:val="2"/>
            <w:vAlign w:val="top"/>
          </w:tcPr>
          <w:p w14:paraId="036725C0">
            <w:pPr>
              <w:pStyle w:val="7"/>
              <w:spacing w:before="118" w:line="215" w:lineRule="auto"/>
              <w:ind w:left="106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-1"/>
              </w:rPr>
              <w:t>4.5  开题报告</w:t>
            </w:r>
            <w:r>
              <w:rPr>
                <w:rFonts w:hint="eastAsia" w:asciiTheme="majorEastAsia" w:hAnsiTheme="majorEastAsia" w:eastAsiaTheme="majorEastAsia" w:cstheme="majorEastAsia"/>
                <w:spacing w:val="-1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Theme="majorEastAsia" w:hAnsiTheme="majorEastAsia" w:eastAsiaTheme="majorEastAsia" w:cstheme="majorEastAsia"/>
                <w:spacing w:val="-1"/>
                <w:sz w:val="20"/>
                <w:szCs w:val="20"/>
              </w:rPr>
              <w:t>A3</w:t>
            </w:r>
            <w:bookmarkStart w:id="0" w:name="_GoBack"/>
            <w:bookmarkEnd w:id="0"/>
            <w:r>
              <w:rPr>
                <w:rFonts w:hint="eastAsia" w:asciiTheme="majorEastAsia" w:hAnsiTheme="majorEastAsia" w:eastAsiaTheme="majorEastAsia" w:cstheme="majorEastAsia"/>
                <w:spacing w:val="-1"/>
                <w:sz w:val="20"/>
                <w:szCs w:val="20"/>
              </w:rPr>
              <w:t xml:space="preserve"> 纸打印</w:t>
            </w:r>
            <w:r>
              <w:rPr>
                <w:rFonts w:hint="eastAsia" w:asciiTheme="majorEastAsia" w:hAnsiTheme="majorEastAsia" w:eastAsiaTheme="majorEastAsia" w:cstheme="majorEastAsia"/>
                <w:spacing w:val="-1"/>
                <w:sz w:val="20"/>
                <w:szCs w:val="20"/>
                <w:lang w:eastAsia="zh-CN"/>
              </w:rPr>
              <w:t>）</w:t>
            </w:r>
            <w:r>
              <w:rPr>
                <w:rFonts w:hint="eastAsia" w:asciiTheme="majorEastAsia" w:hAnsiTheme="majorEastAsia" w:eastAsiaTheme="majorEastAsia" w:cstheme="majorEastAsia"/>
                <w:spacing w:val="-56"/>
                <w:sz w:val="20"/>
                <w:szCs w:val="20"/>
              </w:rPr>
              <w:t xml:space="preserve"> </w:t>
            </w:r>
          </w:p>
        </w:tc>
        <w:tc>
          <w:tcPr>
            <w:tcW w:w="1312" w:type="dxa"/>
            <w:vAlign w:val="top"/>
          </w:tcPr>
          <w:p w14:paraId="28B7C52F">
            <w:pPr>
              <w:rPr>
                <w:rFonts w:hint="eastAsia" w:asciiTheme="majorEastAsia" w:hAnsiTheme="majorEastAsia" w:eastAsiaTheme="majorEastAsia" w:cstheme="majorEastAsia"/>
                <w:sz w:val="21"/>
              </w:rPr>
            </w:pPr>
          </w:p>
        </w:tc>
        <w:tc>
          <w:tcPr>
            <w:tcW w:w="1284" w:type="dxa"/>
            <w:vAlign w:val="top"/>
          </w:tcPr>
          <w:p w14:paraId="59D011C7">
            <w:pPr>
              <w:rPr>
                <w:rFonts w:hint="eastAsia" w:asciiTheme="majorEastAsia" w:hAnsiTheme="majorEastAsia" w:eastAsiaTheme="majorEastAsia" w:cstheme="majorEastAsia"/>
                <w:sz w:val="21"/>
              </w:rPr>
            </w:pPr>
          </w:p>
        </w:tc>
        <w:tc>
          <w:tcPr>
            <w:tcW w:w="1266" w:type="dxa"/>
            <w:vAlign w:val="top"/>
          </w:tcPr>
          <w:p w14:paraId="2E9DCF5A">
            <w:pPr>
              <w:rPr>
                <w:rFonts w:hint="eastAsia" w:asciiTheme="majorEastAsia" w:hAnsiTheme="majorEastAsia" w:eastAsiaTheme="majorEastAsia" w:cstheme="majorEastAsia"/>
                <w:sz w:val="21"/>
              </w:rPr>
            </w:pPr>
          </w:p>
        </w:tc>
      </w:tr>
      <w:tr w14:paraId="60ED20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jc w:val="center"/>
        </w:trPr>
        <w:tc>
          <w:tcPr>
            <w:tcW w:w="538" w:type="dxa"/>
            <w:vMerge w:val="continue"/>
            <w:tcBorders>
              <w:top w:val="nil"/>
              <w:bottom w:val="nil"/>
            </w:tcBorders>
            <w:vAlign w:val="top"/>
          </w:tcPr>
          <w:p w14:paraId="6D56CBA3">
            <w:pP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</w:rPr>
            </w:pPr>
          </w:p>
        </w:tc>
        <w:tc>
          <w:tcPr>
            <w:tcW w:w="5351" w:type="dxa"/>
            <w:gridSpan w:val="2"/>
            <w:vAlign w:val="top"/>
          </w:tcPr>
          <w:p w14:paraId="3E9435C5">
            <w:pPr>
              <w:pStyle w:val="7"/>
              <w:spacing w:before="119" w:line="214" w:lineRule="auto"/>
              <w:ind w:left="106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-1"/>
              </w:rPr>
              <w:t>4.6  设计题目更改申请书</w:t>
            </w:r>
          </w:p>
        </w:tc>
        <w:tc>
          <w:tcPr>
            <w:tcW w:w="1312" w:type="dxa"/>
            <w:vAlign w:val="top"/>
          </w:tcPr>
          <w:p w14:paraId="0557705C">
            <w:pPr>
              <w:rPr>
                <w:rFonts w:hint="eastAsia" w:asciiTheme="majorEastAsia" w:hAnsiTheme="majorEastAsia" w:eastAsiaTheme="majorEastAsia" w:cstheme="majorEastAsia"/>
                <w:sz w:val="21"/>
              </w:rPr>
            </w:pPr>
          </w:p>
        </w:tc>
        <w:tc>
          <w:tcPr>
            <w:tcW w:w="1284" w:type="dxa"/>
            <w:vAlign w:val="top"/>
          </w:tcPr>
          <w:p w14:paraId="0328205A">
            <w:pPr>
              <w:rPr>
                <w:rFonts w:hint="eastAsia" w:asciiTheme="majorEastAsia" w:hAnsiTheme="majorEastAsia" w:eastAsiaTheme="majorEastAsia" w:cstheme="majorEastAsia"/>
                <w:sz w:val="21"/>
              </w:rPr>
            </w:pPr>
          </w:p>
        </w:tc>
        <w:tc>
          <w:tcPr>
            <w:tcW w:w="1266" w:type="dxa"/>
            <w:vAlign w:val="top"/>
          </w:tcPr>
          <w:p w14:paraId="586F9164">
            <w:pPr>
              <w:rPr>
                <w:rFonts w:hint="eastAsia" w:asciiTheme="majorEastAsia" w:hAnsiTheme="majorEastAsia" w:eastAsiaTheme="majorEastAsia" w:cstheme="majorEastAsia"/>
                <w:sz w:val="21"/>
              </w:rPr>
            </w:pPr>
          </w:p>
        </w:tc>
      </w:tr>
      <w:tr w14:paraId="2E61D7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jc w:val="center"/>
        </w:trPr>
        <w:tc>
          <w:tcPr>
            <w:tcW w:w="538" w:type="dxa"/>
            <w:vMerge w:val="continue"/>
            <w:tcBorders>
              <w:top w:val="nil"/>
              <w:bottom w:val="nil"/>
            </w:tcBorders>
            <w:vAlign w:val="top"/>
          </w:tcPr>
          <w:p w14:paraId="453BEBAC">
            <w:pP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</w:rPr>
            </w:pPr>
          </w:p>
        </w:tc>
        <w:tc>
          <w:tcPr>
            <w:tcW w:w="5351" w:type="dxa"/>
            <w:gridSpan w:val="2"/>
            <w:vAlign w:val="top"/>
          </w:tcPr>
          <w:p w14:paraId="5D2B452C">
            <w:pPr>
              <w:pStyle w:val="7"/>
              <w:spacing w:before="118" w:line="215" w:lineRule="auto"/>
              <w:ind w:left="106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-1"/>
              </w:rPr>
              <w:t>4.7  设计中期检查表</w:t>
            </w:r>
          </w:p>
        </w:tc>
        <w:tc>
          <w:tcPr>
            <w:tcW w:w="1312" w:type="dxa"/>
            <w:vAlign w:val="top"/>
          </w:tcPr>
          <w:p w14:paraId="0C04207A">
            <w:pPr>
              <w:rPr>
                <w:rFonts w:hint="eastAsia" w:asciiTheme="majorEastAsia" w:hAnsiTheme="majorEastAsia" w:eastAsiaTheme="majorEastAsia" w:cstheme="majorEastAsia"/>
                <w:sz w:val="21"/>
              </w:rPr>
            </w:pPr>
          </w:p>
        </w:tc>
        <w:tc>
          <w:tcPr>
            <w:tcW w:w="1284" w:type="dxa"/>
            <w:vAlign w:val="top"/>
          </w:tcPr>
          <w:p w14:paraId="5CE22C0D">
            <w:pPr>
              <w:rPr>
                <w:rFonts w:hint="eastAsia" w:asciiTheme="majorEastAsia" w:hAnsiTheme="majorEastAsia" w:eastAsiaTheme="majorEastAsia" w:cstheme="majorEastAsia"/>
                <w:sz w:val="21"/>
              </w:rPr>
            </w:pPr>
          </w:p>
        </w:tc>
        <w:tc>
          <w:tcPr>
            <w:tcW w:w="1266" w:type="dxa"/>
            <w:vAlign w:val="top"/>
          </w:tcPr>
          <w:p w14:paraId="0E2E4B62">
            <w:pPr>
              <w:rPr>
                <w:rFonts w:hint="eastAsia" w:asciiTheme="majorEastAsia" w:hAnsiTheme="majorEastAsia" w:eastAsiaTheme="majorEastAsia" w:cstheme="majorEastAsia"/>
                <w:sz w:val="21"/>
              </w:rPr>
            </w:pPr>
          </w:p>
        </w:tc>
      </w:tr>
      <w:tr w14:paraId="7D8545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jc w:val="center"/>
        </w:trPr>
        <w:tc>
          <w:tcPr>
            <w:tcW w:w="538" w:type="dxa"/>
            <w:vMerge w:val="continue"/>
            <w:tcBorders>
              <w:top w:val="nil"/>
              <w:bottom w:val="nil"/>
            </w:tcBorders>
            <w:vAlign w:val="top"/>
          </w:tcPr>
          <w:p w14:paraId="1BFCD8F3">
            <w:pP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</w:rPr>
            </w:pPr>
          </w:p>
        </w:tc>
        <w:tc>
          <w:tcPr>
            <w:tcW w:w="5351" w:type="dxa"/>
            <w:gridSpan w:val="2"/>
            <w:vAlign w:val="top"/>
          </w:tcPr>
          <w:p w14:paraId="2028EC09">
            <w:pPr>
              <w:pStyle w:val="7"/>
              <w:spacing w:before="119" w:line="214" w:lineRule="auto"/>
              <w:ind w:left="106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-1"/>
              </w:rPr>
              <w:t>4.8 指导教师指导记录</w:t>
            </w:r>
          </w:p>
        </w:tc>
        <w:tc>
          <w:tcPr>
            <w:tcW w:w="1312" w:type="dxa"/>
            <w:vAlign w:val="top"/>
          </w:tcPr>
          <w:p w14:paraId="1B49AFA8">
            <w:pPr>
              <w:rPr>
                <w:rFonts w:hint="eastAsia" w:asciiTheme="majorEastAsia" w:hAnsiTheme="majorEastAsia" w:eastAsiaTheme="majorEastAsia" w:cstheme="majorEastAsia"/>
                <w:sz w:val="21"/>
              </w:rPr>
            </w:pPr>
          </w:p>
        </w:tc>
        <w:tc>
          <w:tcPr>
            <w:tcW w:w="1284" w:type="dxa"/>
            <w:vAlign w:val="top"/>
          </w:tcPr>
          <w:p w14:paraId="6CFE07D1">
            <w:pPr>
              <w:rPr>
                <w:rFonts w:hint="eastAsia" w:asciiTheme="majorEastAsia" w:hAnsiTheme="majorEastAsia" w:eastAsiaTheme="majorEastAsia" w:cstheme="majorEastAsia"/>
                <w:sz w:val="21"/>
              </w:rPr>
            </w:pPr>
          </w:p>
        </w:tc>
        <w:tc>
          <w:tcPr>
            <w:tcW w:w="1266" w:type="dxa"/>
            <w:vAlign w:val="top"/>
          </w:tcPr>
          <w:p w14:paraId="1AA03BAC">
            <w:pPr>
              <w:rPr>
                <w:rFonts w:hint="eastAsia" w:asciiTheme="majorEastAsia" w:hAnsiTheme="majorEastAsia" w:eastAsiaTheme="majorEastAsia" w:cstheme="majorEastAsia"/>
                <w:sz w:val="21"/>
              </w:rPr>
            </w:pPr>
          </w:p>
        </w:tc>
      </w:tr>
      <w:tr w14:paraId="546EEF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jc w:val="center"/>
        </w:trPr>
        <w:tc>
          <w:tcPr>
            <w:tcW w:w="538" w:type="dxa"/>
            <w:vMerge w:val="continue"/>
            <w:tcBorders>
              <w:top w:val="nil"/>
              <w:bottom w:val="nil"/>
            </w:tcBorders>
            <w:vAlign w:val="top"/>
          </w:tcPr>
          <w:p w14:paraId="06B64D17">
            <w:pP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</w:rPr>
            </w:pPr>
          </w:p>
        </w:tc>
        <w:tc>
          <w:tcPr>
            <w:tcW w:w="5351" w:type="dxa"/>
            <w:gridSpan w:val="2"/>
            <w:vAlign w:val="top"/>
          </w:tcPr>
          <w:p w14:paraId="49664B59">
            <w:pPr>
              <w:pStyle w:val="7"/>
              <w:spacing w:before="120" w:line="218" w:lineRule="auto"/>
              <w:ind w:left="106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-1"/>
              </w:rPr>
              <w:t>4.9  文献综述</w:t>
            </w:r>
            <w:r>
              <w:rPr>
                <w:rFonts w:hint="eastAsia" w:asciiTheme="majorEastAsia" w:hAnsiTheme="majorEastAsia" w:eastAsiaTheme="majorEastAsia" w:cstheme="majorEastAsia"/>
                <w:spacing w:val="-1"/>
                <w:sz w:val="20"/>
                <w:szCs w:val="20"/>
              </w:rPr>
              <w:t>（5000 字以上，双面打印</w:t>
            </w:r>
            <w:r>
              <w:rPr>
                <w:rFonts w:hint="eastAsia" w:asciiTheme="majorEastAsia" w:hAnsiTheme="majorEastAsia" w:eastAsiaTheme="majorEastAsia" w:cstheme="majorEastAsia"/>
                <w:spacing w:val="4"/>
                <w:sz w:val="20"/>
                <w:szCs w:val="20"/>
              </w:rPr>
              <w:t>）</w:t>
            </w:r>
          </w:p>
        </w:tc>
        <w:tc>
          <w:tcPr>
            <w:tcW w:w="1312" w:type="dxa"/>
            <w:vAlign w:val="top"/>
          </w:tcPr>
          <w:p w14:paraId="2501567C">
            <w:pPr>
              <w:rPr>
                <w:rFonts w:hint="eastAsia" w:asciiTheme="majorEastAsia" w:hAnsiTheme="majorEastAsia" w:eastAsiaTheme="majorEastAsia" w:cstheme="majorEastAsia"/>
                <w:sz w:val="21"/>
              </w:rPr>
            </w:pPr>
          </w:p>
        </w:tc>
        <w:tc>
          <w:tcPr>
            <w:tcW w:w="1284" w:type="dxa"/>
            <w:vAlign w:val="top"/>
          </w:tcPr>
          <w:p w14:paraId="5C838C9C">
            <w:pPr>
              <w:rPr>
                <w:rFonts w:hint="eastAsia" w:asciiTheme="majorEastAsia" w:hAnsiTheme="majorEastAsia" w:eastAsiaTheme="majorEastAsia" w:cstheme="majorEastAsia"/>
                <w:sz w:val="21"/>
              </w:rPr>
            </w:pPr>
          </w:p>
        </w:tc>
        <w:tc>
          <w:tcPr>
            <w:tcW w:w="1266" w:type="dxa"/>
            <w:vAlign w:val="top"/>
          </w:tcPr>
          <w:p w14:paraId="1F3422C8">
            <w:pPr>
              <w:rPr>
                <w:rFonts w:hint="eastAsia" w:asciiTheme="majorEastAsia" w:hAnsiTheme="majorEastAsia" w:eastAsiaTheme="majorEastAsia" w:cstheme="majorEastAsia"/>
                <w:sz w:val="21"/>
              </w:rPr>
            </w:pPr>
          </w:p>
        </w:tc>
      </w:tr>
      <w:tr w14:paraId="2D587B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  <w:jc w:val="center"/>
        </w:trPr>
        <w:tc>
          <w:tcPr>
            <w:tcW w:w="538" w:type="dxa"/>
            <w:vMerge w:val="continue"/>
            <w:tcBorders>
              <w:top w:val="nil"/>
            </w:tcBorders>
            <w:vAlign w:val="top"/>
          </w:tcPr>
          <w:p w14:paraId="42836978">
            <w:pP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</w:rPr>
            </w:pPr>
          </w:p>
        </w:tc>
        <w:tc>
          <w:tcPr>
            <w:tcW w:w="5351" w:type="dxa"/>
            <w:gridSpan w:val="2"/>
            <w:vAlign w:val="top"/>
          </w:tcPr>
          <w:p w14:paraId="643A2122">
            <w:pPr>
              <w:pStyle w:val="7"/>
              <w:spacing w:before="120" w:line="266" w:lineRule="auto"/>
              <w:ind w:left="112" w:right="370" w:hanging="6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-1"/>
              </w:rPr>
              <w:t>4.</w:t>
            </w:r>
            <w:r>
              <w:rPr>
                <w:rFonts w:hint="eastAsia" w:asciiTheme="majorEastAsia" w:hAnsiTheme="majorEastAsia" w:eastAsiaTheme="majorEastAsia" w:cstheme="majorEastAsia"/>
                <w:spacing w:val="-30"/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spacing w:val="-1"/>
              </w:rPr>
              <w:t>10 有修改痕迹、教师建议的论文一、</w:t>
            </w:r>
            <w:r>
              <w:rPr>
                <w:rFonts w:hint="eastAsia" w:asciiTheme="majorEastAsia" w:hAnsiTheme="majorEastAsia" w:eastAsiaTheme="majorEastAsia" w:cstheme="majorEastAsia"/>
                <w:spacing w:val="-2"/>
              </w:rPr>
              <w:t>二稿</w:t>
            </w:r>
            <w:r>
              <w:rPr>
                <w:rFonts w:hint="eastAsia" w:asciiTheme="majorEastAsia" w:hAnsiTheme="majorEastAsia" w:eastAsiaTheme="majorEastAsia" w:cstheme="majorEastAsia"/>
                <w:spacing w:val="-2"/>
                <w:sz w:val="20"/>
                <w:szCs w:val="20"/>
              </w:rPr>
              <w:t>（全文，双面打印）</w:t>
            </w:r>
          </w:p>
        </w:tc>
        <w:tc>
          <w:tcPr>
            <w:tcW w:w="1312" w:type="dxa"/>
            <w:vAlign w:val="top"/>
          </w:tcPr>
          <w:p w14:paraId="15F29DA2">
            <w:pPr>
              <w:rPr>
                <w:rFonts w:hint="eastAsia" w:asciiTheme="majorEastAsia" w:hAnsiTheme="majorEastAsia" w:eastAsiaTheme="majorEastAsia" w:cstheme="majorEastAsia"/>
                <w:sz w:val="21"/>
              </w:rPr>
            </w:pPr>
          </w:p>
        </w:tc>
        <w:tc>
          <w:tcPr>
            <w:tcW w:w="1284" w:type="dxa"/>
            <w:vAlign w:val="top"/>
          </w:tcPr>
          <w:p w14:paraId="79C24D77">
            <w:pPr>
              <w:rPr>
                <w:rFonts w:hint="eastAsia" w:asciiTheme="majorEastAsia" w:hAnsiTheme="majorEastAsia" w:eastAsiaTheme="majorEastAsia" w:cstheme="majorEastAsia"/>
                <w:sz w:val="21"/>
              </w:rPr>
            </w:pPr>
          </w:p>
        </w:tc>
        <w:tc>
          <w:tcPr>
            <w:tcW w:w="1266" w:type="dxa"/>
            <w:vAlign w:val="top"/>
          </w:tcPr>
          <w:p w14:paraId="50ED1DB9">
            <w:pPr>
              <w:rPr>
                <w:rFonts w:hint="eastAsia" w:asciiTheme="majorEastAsia" w:hAnsiTheme="majorEastAsia" w:eastAsiaTheme="majorEastAsia" w:cstheme="majorEastAsia"/>
                <w:sz w:val="21"/>
              </w:rPr>
            </w:pPr>
          </w:p>
        </w:tc>
      </w:tr>
      <w:tr w14:paraId="44F0CC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538" w:type="dxa"/>
            <w:tcBorders>
              <w:top w:val="nil"/>
            </w:tcBorders>
            <w:vAlign w:val="top"/>
          </w:tcPr>
          <w:p w14:paraId="53B3AFE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firstLine="211" w:firstLineChars="100"/>
              <w:jc w:val="both"/>
              <w:textAlignment w:val="baseline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lang w:val="en-US" w:eastAsia="zh-CN"/>
              </w:rPr>
              <w:t>5</w:t>
            </w:r>
          </w:p>
        </w:tc>
        <w:tc>
          <w:tcPr>
            <w:tcW w:w="5351" w:type="dxa"/>
            <w:gridSpan w:val="2"/>
            <w:vAlign w:val="top"/>
          </w:tcPr>
          <w:p w14:paraId="2B346577">
            <w:pPr>
              <w:pStyle w:val="7"/>
              <w:spacing w:before="120" w:line="266" w:lineRule="auto"/>
              <w:ind w:left="112" w:right="370" w:hanging="6"/>
              <w:jc w:val="left"/>
              <w:rPr>
                <w:rFonts w:hint="eastAsia" w:asciiTheme="majorEastAsia" w:hAnsiTheme="majorEastAsia" w:eastAsiaTheme="majorEastAsia" w:cstheme="majorEastAsia"/>
                <w:spacing w:val="-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pacing w:val="-1"/>
                <w:lang w:val="en-US" w:eastAsia="zh-CN"/>
              </w:rPr>
              <w:t>U盘</w:t>
            </w:r>
            <w:r>
              <w:rPr>
                <w:rFonts w:hint="eastAsia" w:asciiTheme="majorEastAsia" w:hAnsiTheme="majorEastAsia" w:eastAsiaTheme="majorEastAsia" w:cstheme="majorEastAsia"/>
                <w:spacing w:val="-1"/>
                <w:sz w:val="20"/>
                <w:szCs w:val="20"/>
                <w:lang w:val="en-US" w:eastAsia="zh-CN"/>
              </w:rPr>
              <w:t>（所有材料电子材料，并将U盘装在信封中）</w:t>
            </w:r>
          </w:p>
        </w:tc>
        <w:tc>
          <w:tcPr>
            <w:tcW w:w="1312" w:type="dxa"/>
            <w:vAlign w:val="top"/>
          </w:tcPr>
          <w:p w14:paraId="24952A47">
            <w:pPr>
              <w:jc w:val="left"/>
              <w:rPr>
                <w:rFonts w:hint="eastAsia" w:asciiTheme="majorEastAsia" w:hAnsiTheme="majorEastAsia" w:eastAsiaTheme="majorEastAsia" w:cstheme="majorEastAsia"/>
                <w:sz w:val="21"/>
              </w:rPr>
            </w:pPr>
          </w:p>
        </w:tc>
        <w:tc>
          <w:tcPr>
            <w:tcW w:w="1284" w:type="dxa"/>
            <w:vAlign w:val="top"/>
          </w:tcPr>
          <w:p w14:paraId="4CFDCD5A">
            <w:pPr>
              <w:jc w:val="left"/>
              <w:rPr>
                <w:rFonts w:hint="eastAsia" w:asciiTheme="majorEastAsia" w:hAnsiTheme="majorEastAsia" w:eastAsiaTheme="majorEastAsia" w:cstheme="majorEastAsia"/>
                <w:sz w:val="21"/>
              </w:rPr>
            </w:pPr>
          </w:p>
        </w:tc>
        <w:tc>
          <w:tcPr>
            <w:tcW w:w="1266" w:type="dxa"/>
            <w:vAlign w:val="top"/>
          </w:tcPr>
          <w:p w14:paraId="0767AC89">
            <w:pPr>
              <w:jc w:val="left"/>
              <w:rPr>
                <w:rFonts w:hint="eastAsia" w:asciiTheme="majorEastAsia" w:hAnsiTheme="majorEastAsia" w:eastAsiaTheme="majorEastAsia" w:cstheme="majorEastAsia"/>
                <w:sz w:val="21"/>
              </w:rPr>
            </w:pPr>
          </w:p>
        </w:tc>
      </w:tr>
      <w:tr w14:paraId="3799EC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jc w:val="center"/>
        </w:trPr>
        <w:tc>
          <w:tcPr>
            <w:tcW w:w="538" w:type="dxa"/>
            <w:vAlign w:val="top"/>
          </w:tcPr>
          <w:p w14:paraId="0B1150CA">
            <w:pPr>
              <w:pStyle w:val="7"/>
              <w:spacing w:before="121" w:line="213" w:lineRule="auto"/>
              <w:ind w:left="224"/>
              <w:rPr>
                <w:rFonts w:hint="eastAsia" w:asciiTheme="majorEastAsia" w:hAnsiTheme="majorEastAsia" w:eastAsiaTheme="majorEastAsia" w:cstheme="majorEastAsia"/>
                <w:b/>
                <w:bCs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lang w:val="en-US" w:eastAsia="zh-CN"/>
              </w:rPr>
              <w:t>6</w:t>
            </w:r>
          </w:p>
        </w:tc>
        <w:tc>
          <w:tcPr>
            <w:tcW w:w="5351" w:type="dxa"/>
            <w:gridSpan w:val="2"/>
            <w:vAlign w:val="top"/>
          </w:tcPr>
          <w:p w14:paraId="5B54252C">
            <w:pPr>
              <w:pStyle w:val="7"/>
              <w:spacing w:before="121" w:line="213" w:lineRule="auto"/>
              <w:ind w:left="119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-2"/>
              </w:rPr>
              <w:t>能否参与答辩</w:t>
            </w:r>
            <w:r>
              <w:rPr>
                <w:rFonts w:hint="eastAsia" w:asciiTheme="majorEastAsia" w:hAnsiTheme="majorEastAsia" w:eastAsiaTheme="majorEastAsia" w:cstheme="majorEastAsia"/>
                <w:spacing w:val="-2"/>
                <w:sz w:val="20"/>
                <w:szCs w:val="20"/>
              </w:rPr>
              <w:t>（不能参加注明理由）</w:t>
            </w:r>
          </w:p>
        </w:tc>
        <w:tc>
          <w:tcPr>
            <w:tcW w:w="1312" w:type="dxa"/>
            <w:vAlign w:val="top"/>
          </w:tcPr>
          <w:p w14:paraId="08A298C2">
            <w:pPr>
              <w:rPr>
                <w:rFonts w:hint="eastAsia" w:asciiTheme="majorEastAsia" w:hAnsiTheme="majorEastAsia" w:eastAsiaTheme="majorEastAsia" w:cstheme="majorEastAsia"/>
                <w:sz w:val="21"/>
              </w:rPr>
            </w:pPr>
          </w:p>
        </w:tc>
        <w:tc>
          <w:tcPr>
            <w:tcW w:w="1284" w:type="dxa"/>
            <w:vAlign w:val="top"/>
          </w:tcPr>
          <w:p w14:paraId="48F3811E">
            <w:pPr>
              <w:rPr>
                <w:rFonts w:hint="eastAsia" w:asciiTheme="majorEastAsia" w:hAnsiTheme="majorEastAsia" w:eastAsiaTheme="majorEastAsia" w:cstheme="majorEastAsia"/>
                <w:sz w:val="21"/>
              </w:rPr>
            </w:pPr>
          </w:p>
        </w:tc>
        <w:tc>
          <w:tcPr>
            <w:tcW w:w="1266" w:type="dxa"/>
            <w:vAlign w:val="top"/>
          </w:tcPr>
          <w:p w14:paraId="1F901CCC">
            <w:pPr>
              <w:rPr>
                <w:rFonts w:hint="eastAsia" w:asciiTheme="majorEastAsia" w:hAnsiTheme="majorEastAsia" w:eastAsiaTheme="majorEastAsia" w:cstheme="majorEastAsia"/>
                <w:sz w:val="21"/>
              </w:rPr>
            </w:pPr>
          </w:p>
        </w:tc>
      </w:tr>
      <w:tr w14:paraId="10199A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  <w:jc w:val="center"/>
        </w:trPr>
        <w:tc>
          <w:tcPr>
            <w:tcW w:w="538" w:type="dxa"/>
            <w:vAlign w:val="top"/>
          </w:tcPr>
          <w:p w14:paraId="3638DA3E">
            <w:pPr>
              <w:pStyle w:val="7"/>
              <w:spacing w:before="184"/>
              <w:ind w:left="221"/>
              <w:rPr>
                <w:rFonts w:hint="eastAsia" w:asciiTheme="majorEastAsia" w:hAnsiTheme="majorEastAsia" w:eastAsiaTheme="majorEastAsia" w:cstheme="majorEastAsia"/>
                <w:b/>
                <w:bCs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lang w:val="en-US" w:eastAsia="zh-CN"/>
              </w:rPr>
              <w:t>7</w:t>
            </w:r>
          </w:p>
        </w:tc>
        <w:tc>
          <w:tcPr>
            <w:tcW w:w="5351" w:type="dxa"/>
            <w:gridSpan w:val="2"/>
            <w:vAlign w:val="top"/>
          </w:tcPr>
          <w:p w14:paraId="0F81E19D">
            <w:pPr>
              <w:pStyle w:val="7"/>
              <w:spacing w:before="184" w:line="220" w:lineRule="auto"/>
              <w:ind w:left="115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-1"/>
              </w:rPr>
              <w:t>学生、指导教师和评阅教师签名</w:t>
            </w:r>
          </w:p>
        </w:tc>
        <w:tc>
          <w:tcPr>
            <w:tcW w:w="1312" w:type="dxa"/>
            <w:vAlign w:val="top"/>
          </w:tcPr>
          <w:p w14:paraId="7F0D8012">
            <w:pPr>
              <w:rPr>
                <w:rFonts w:hint="eastAsia" w:asciiTheme="majorEastAsia" w:hAnsiTheme="majorEastAsia" w:eastAsiaTheme="majorEastAsia" w:cstheme="majorEastAsia"/>
                <w:sz w:val="21"/>
              </w:rPr>
            </w:pPr>
          </w:p>
        </w:tc>
        <w:tc>
          <w:tcPr>
            <w:tcW w:w="1284" w:type="dxa"/>
            <w:vAlign w:val="top"/>
          </w:tcPr>
          <w:p w14:paraId="453F1531">
            <w:pPr>
              <w:rPr>
                <w:rFonts w:hint="eastAsia" w:asciiTheme="majorEastAsia" w:hAnsiTheme="majorEastAsia" w:eastAsiaTheme="majorEastAsia" w:cstheme="majorEastAsia"/>
                <w:sz w:val="21"/>
              </w:rPr>
            </w:pPr>
          </w:p>
        </w:tc>
        <w:tc>
          <w:tcPr>
            <w:tcW w:w="1266" w:type="dxa"/>
            <w:vAlign w:val="top"/>
          </w:tcPr>
          <w:p w14:paraId="11D3768E">
            <w:pPr>
              <w:rPr>
                <w:rFonts w:hint="eastAsia" w:asciiTheme="majorEastAsia" w:hAnsiTheme="majorEastAsia" w:eastAsiaTheme="majorEastAsia" w:cstheme="majorEastAsia"/>
                <w:sz w:val="21"/>
              </w:rPr>
            </w:pPr>
          </w:p>
        </w:tc>
      </w:tr>
    </w:tbl>
    <w:p w14:paraId="5FE812EB">
      <w:pPr>
        <w:pStyle w:val="2"/>
        <w:spacing w:before="211" w:line="227" w:lineRule="auto"/>
        <w:jc w:val="right"/>
      </w:pPr>
      <w:r>
        <w:rPr>
          <w:b/>
          <w:bCs/>
          <w:spacing w:val="6"/>
        </w:rPr>
        <w:t>传媒学院制</w:t>
      </w:r>
    </w:p>
    <w:sectPr>
      <w:footerReference r:id="rId5" w:type="default"/>
      <w:pgSz w:w="11906" w:h="16839"/>
      <w:pgMar w:top="1425" w:right="1785" w:bottom="1499" w:left="1785" w:header="0" w:footer="1327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09E81C">
    <w:pPr>
      <w:spacing w:line="179" w:lineRule="auto"/>
      <w:rPr>
        <w:rFonts w:ascii="Tahoma" w:hAnsi="Tahoma" w:eastAsia="Tahoma"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197162A"/>
    <w:rsid w:val="1BDD3D18"/>
    <w:rsid w:val="1E5A68F7"/>
    <w:rsid w:val="303D57C5"/>
    <w:rsid w:val="31280CFF"/>
    <w:rsid w:val="317B29B7"/>
    <w:rsid w:val="37462DA9"/>
    <w:rsid w:val="3D950988"/>
    <w:rsid w:val="539B4C10"/>
    <w:rsid w:val="53C75190"/>
    <w:rsid w:val="5CE00E3D"/>
    <w:rsid w:val="6631536B"/>
    <w:rsid w:val="71252A73"/>
    <w:rsid w:val="7F9D6E4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507</Words>
  <Characters>548</Characters>
  <TotalTime>0</TotalTime>
  <ScaleCrop>false</ScaleCrop>
  <LinksUpToDate>false</LinksUpToDate>
  <CharactersWithSpaces>580</CharactersWithSpaces>
  <Application>WPS Office_12.1.0.23125_F1E327BC-269C-435d-A152-05C5408002CA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2025-05-27T17:32:00Z</dcterms:created>
  <dc:creator>admin</dc:creator>
  <cp:lastModifiedBy>Z</cp:lastModifiedBy>
  <dcterms:modified xsi:type="dcterms:W3CDTF">2025-11-20T09:25:40Z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2025-10-15T16:20:06Z</vt:filetime>
  </property>
  <property fmtid="{D5CDD505-2E9C-101B-9397-08002B2CF9AE}" pid="4" name="KSOTemplateDocerSaveRecord">
    <vt:lpwstr>eyJoZGlkIjoiY2YyMTAzNmYzZjZiYTJlMTRjNzZkY2NiZTdjZDFkMzMiLCJ1c2VySWQiOiI4ODExNjUxMDAifQ==</vt:lpwstr>
  </property>
  <property fmtid="{D5CDD505-2E9C-101B-9397-08002B2CF9AE}" pid="5" name="KSOProductBuildVer">
    <vt:lpwstr>2052-12.1.0.23125</vt:lpwstr>
  </property>
  <property fmtid="{D5CDD505-2E9C-101B-9397-08002B2CF9AE}" pid="6" name="ICV">
    <vt:lpwstr>FD0451455A5E47D6B90A353E13CA1C78_12</vt:lpwstr>
  </property>
</Properties>
</file>